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B4" w:rsidRDefault="00BF2D17"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77600" cy="856800"/>
            <wp:effectExtent l="0" t="0" r="0" b="635"/>
            <wp:wrapTight wrapText="bothSides">
              <wp:wrapPolygon edited="0">
                <wp:start x="5153" y="0"/>
                <wp:lineTo x="491" y="7686"/>
                <wp:lineTo x="245" y="10087"/>
                <wp:lineTo x="491" y="17773"/>
                <wp:lineTo x="7852" y="21136"/>
                <wp:lineTo x="13986" y="21136"/>
                <wp:lineTo x="15458" y="21136"/>
                <wp:lineTo x="16194" y="21136"/>
                <wp:lineTo x="20610" y="16332"/>
                <wp:lineTo x="20856" y="15371"/>
                <wp:lineTo x="21346" y="9127"/>
                <wp:lineTo x="21346" y="5284"/>
                <wp:lineTo x="20120" y="2402"/>
                <wp:lineTo x="18402" y="0"/>
                <wp:lineTo x="5153" y="0"/>
              </wp:wrapPolygon>
            </wp:wrapTight>
            <wp:docPr id="1" name="Picture 1" descr="Runners Sho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unners Sho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5F48">
        <w:t xml:space="preserve">                                                                                                                                      </w:t>
      </w:r>
    </w:p>
    <w:p w:rsidR="00605F48" w:rsidRDefault="00605F48">
      <w:r>
        <w:t xml:space="preserve">  201 Clovelly Road Randwick. NSW 2031</w:t>
      </w:r>
      <w:r w:rsidR="00BF2D17">
        <w:t xml:space="preserve">    </w:t>
      </w:r>
      <w:hyperlink r:id="rId5" w:history="1">
        <w:r w:rsidR="00BF2D17" w:rsidRPr="00BB4CF9">
          <w:rPr>
            <w:rStyle w:val="Hyperlink"/>
          </w:rPr>
          <w:t>randwick@runnersshop.com.au</w:t>
        </w:r>
      </w:hyperlink>
      <w:r w:rsidR="00BF2D17">
        <w:t xml:space="preserve"> 93158711</w:t>
      </w:r>
    </w:p>
    <w:p w:rsidR="00605F48" w:rsidRDefault="00B9751E">
      <w:r>
        <w:t xml:space="preserve">                                                                               </w:t>
      </w:r>
      <w:r w:rsidRPr="00B9751E">
        <w:t>https://runnersshop.com.au/</w:t>
      </w:r>
    </w:p>
    <w:p w:rsidR="00BF2D17" w:rsidRDefault="00BF2D17"/>
    <w:p w:rsidR="00605F48" w:rsidRDefault="00605F48">
      <w:r>
        <w:t xml:space="preserve">To </w:t>
      </w:r>
      <w:r w:rsidR="005F6A8B">
        <w:t>SELAC Members</w:t>
      </w:r>
    </w:p>
    <w:p w:rsidR="007E5370" w:rsidRDefault="008673BD">
      <w:r>
        <w:t>Hello</w:t>
      </w:r>
      <w:r w:rsidR="00B32787">
        <w:t xml:space="preserve"> there! </w:t>
      </w:r>
    </w:p>
    <w:p w:rsidR="00B155AA" w:rsidRDefault="007E5370">
      <w:r>
        <w:t xml:space="preserve">The 2020/2021 Little Athletics season </w:t>
      </w:r>
      <w:r w:rsidR="005F6A8B">
        <w:t>has begun</w:t>
      </w:r>
      <w:r>
        <w:t xml:space="preserve"> !  </w:t>
      </w:r>
    </w:p>
    <w:p w:rsidR="007E5370" w:rsidRDefault="007E5370">
      <w:r>
        <w:t xml:space="preserve">We are </w:t>
      </w:r>
      <w:r w:rsidR="00605F48">
        <w:t xml:space="preserve">the </w:t>
      </w:r>
      <w:r w:rsidR="008673BD">
        <w:t>R</w:t>
      </w:r>
      <w:r w:rsidR="00605F48">
        <w:t xml:space="preserve">unners </w:t>
      </w:r>
      <w:r w:rsidR="008673BD">
        <w:t>S</w:t>
      </w:r>
      <w:r w:rsidR="00605F48">
        <w:t>hop</w:t>
      </w:r>
      <w:r w:rsidR="00A50A21">
        <w:t xml:space="preserve"> Randwick</w:t>
      </w:r>
      <w:r w:rsidR="00605F48">
        <w:t xml:space="preserve"> located a</w:t>
      </w:r>
      <w:r w:rsidR="008673BD">
        <w:t>t 201 Clovelly</w:t>
      </w:r>
      <w:r w:rsidR="00605F48">
        <w:t xml:space="preserve"> </w:t>
      </w:r>
      <w:r w:rsidR="008673BD">
        <w:t>Road,</w:t>
      </w:r>
      <w:r w:rsidR="00605F48">
        <w:t xml:space="preserve"> </w:t>
      </w:r>
      <w:r w:rsidR="00A50A21">
        <w:t>Randwick</w:t>
      </w:r>
      <w:r w:rsidR="00B32787">
        <w:t>.</w:t>
      </w:r>
    </w:p>
    <w:p w:rsidR="00B155AA" w:rsidRDefault="00DC73FF" w:rsidP="007E5370">
      <w:r>
        <w:t>Origina</w:t>
      </w:r>
      <w:r w:rsidR="004A0813">
        <w:t>l</w:t>
      </w:r>
      <w:r>
        <w:t xml:space="preserve">ly </w:t>
      </w:r>
      <w:proofErr w:type="spellStart"/>
      <w:r>
        <w:t>Talays</w:t>
      </w:r>
      <w:proofErr w:type="spellEnd"/>
      <w:r>
        <w:t xml:space="preserve"> Runners Shop of Randwick.</w:t>
      </w:r>
      <w:r w:rsidR="00E251CD" w:rsidRPr="00E251CD">
        <w:rPr>
          <w:noProof/>
        </w:rPr>
        <w:t xml:space="preserve"> </w:t>
      </w:r>
      <w:r w:rsidR="007E5370">
        <w:rPr>
          <w:noProof/>
        </w:rPr>
        <w:t xml:space="preserve"> </w:t>
      </w:r>
      <w:r w:rsidR="007E5370">
        <w:t xml:space="preserve">We have supported Athletics since the late ‘70’s.  </w:t>
      </w:r>
    </w:p>
    <w:p w:rsidR="007E5370" w:rsidRDefault="00BF2D17" w:rsidP="007E5370"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515110" cy="1439545"/>
            <wp:effectExtent l="0" t="0" r="8890" b="8255"/>
            <wp:wrapTight wrapText="bothSides">
              <wp:wrapPolygon edited="0">
                <wp:start x="0" y="0"/>
                <wp:lineTo x="0" y="21438"/>
                <wp:lineTo x="21455" y="21438"/>
                <wp:lineTo x="2145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 Waffles 2019 (2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1310400" cy="1440000"/>
            <wp:effectExtent l="0" t="0" r="4445" b="8255"/>
            <wp:wrapTight wrapText="bothSides">
              <wp:wrapPolygon edited="0">
                <wp:start x="0" y="0"/>
                <wp:lineTo x="0" y="21438"/>
                <wp:lineTo x="21359" y="21438"/>
                <wp:lineTo x="2135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ikes 2019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5AA">
        <w:t>We have an extensive range of</w:t>
      </w:r>
      <w:r w:rsidR="007E5370" w:rsidRPr="007E5370">
        <w:t xml:space="preserve"> </w:t>
      </w:r>
      <w:r w:rsidR="007E5370">
        <w:t>hard to find in Sydney</w:t>
      </w:r>
      <w:r w:rsidR="007E5370" w:rsidRPr="007E5370">
        <w:t xml:space="preserve"> </w:t>
      </w:r>
      <w:r w:rsidR="007E5370">
        <w:t>Nike &amp; Asics.</w:t>
      </w:r>
    </w:p>
    <w:p w:rsidR="007E5370" w:rsidRDefault="00B155AA" w:rsidP="00B155AA">
      <w:r>
        <w:t xml:space="preserve"> </w:t>
      </w:r>
      <w:r w:rsidR="007E5370">
        <w:t>W</w:t>
      </w:r>
      <w:r>
        <w:t>affles</w:t>
      </w:r>
      <w:r w:rsidR="007E5370">
        <w:t xml:space="preserve"> &amp; </w:t>
      </w:r>
      <w:r>
        <w:t>spikes</w:t>
      </w:r>
      <w:r w:rsidR="00E251CD">
        <w:t xml:space="preserve"> </w:t>
      </w:r>
    </w:p>
    <w:p w:rsidR="00DC73FF" w:rsidRDefault="00E251CD" w:rsidP="00B155AA">
      <w:r>
        <w:t>Field equipment and Track accessories.</w:t>
      </w:r>
    </w:p>
    <w:p w:rsidR="007E5370" w:rsidRDefault="00B155AA" w:rsidP="00B155AA">
      <w:r>
        <w:t>sprint</w:t>
      </w:r>
      <w:r w:rsidR="00DC73FF">
        <w:t>s</w:t>
      </w:r>
      <w:r>
        <w:t xml:space="preserve">, </w:t>
      </w:r>
      <w:r w:rsidR="00DC73FF">
        <w:t xml:space="preserve">middle and </w:t>
      </w:r>
      <w:r>
        <w:t>distanc</w:t>
      </w:r>
      <w:r w:rsidR="00DC73FF">
        <w:t xml:space="preserve">e shoes </w:t>
      </w:r>
    </w:p>
    <w:p w:rsidR="007E5370" w:rsidRDefault="00B155AA" w:rsidP="00B155AA">
      <w:r>
        <w:t>jump and throw</w:t>
      </w:r>
      <w:r w:rsidR="00DC73FF">
        <w:t xml:space="preserve"> shoes.   </w:t>
      </w:r>
    </w:p>
    <w:p w:rsidR="007E5370" w:rsidRDefault="007E5370" w:rsidP="00B155AA"/>
    <w:p w:rsidR="007E5370" w:rsidRDefault="00DC73FF" w:rsidP="00B155AA">
      <w:r>
        <w:t>P</w:t>
      </w:r>
      <w:r w:rsidR="00B155AA">
        <w:t>arents</w:t>
      </w:r>
      <w:r>
        <w:t xml:space="preserve"> from your club</w:t>
      </w:r>
      <w:r w:rsidR="00B155AA">
        <w:t xml:space="preserve"> </w:t>
      </w:r>
      <w:r>
        <w:t>will</w:t>
      </w:r>
      <w:r w:rsidR="00B155AA">
        <w:t xml:space="preserve"> appreciate </w:t>
      </w:r>
      <w:r>
        <w:t>our</w:t>
      </w:r>
      <w:r w:rsidR="00E251CD">
        <w:t xml:space="preserve"> stock choice and our</w:t>
      </w:r>
      <w:r>
        <w:t xml:space="preserve"> knowledge and </w:t>
      </w:r>
      <w:r w:rsidR="00B155AA">
        <w:t>expert fitt</w:t>
      </w:r>
      <w:r>
        <w:t xml:space="preserve">ing </w:t>
      </w:r>
      <w:r w:rsidR="00E251CD">
        <w:t>advice</w:t>
      </w:r>
      <w:r w:rsidR="007E5370">
        <w:t>.</w:t>
      </w:r>
      <w:r w:rsidR="007E5370" w:rsidRPr="007E5370">
        <w:t xml:space="preserve"> </w:t>
      </w:r>
      <w:r w:rsidR="007E5370">
        <w:t>Our experienced staff are just a phone call away to assist in shoe choices.</w:t>
      </w:r>
    </w:p>
    <w:p w:rsidR="00B155AA" w:rsidRDefault="00E251CD" w:rsidP="00B155AA">
      <w:r>
        <w:t>Our store is e</w:t>
      </w:r>
      <w:r w:rsidR="00DC73FF">
        <w:t>asily accessibl</w:t>
      </w:r>
      <w:r>
        <w:t>e and customers</w:t>
      </w:r>
      <w:r w:rsidR="00DC73FF">
        <w:t xml:space="preserve"> can</w:t>
      </w:r>
      <w:r>
        <w:t xml:space="preserve"> also</w:t>
      </w:r>
      <w:r w:rsidR="00DC73FF">
        <w:t xml:space="preserve"> shop online</w:t>
      </w:r>
      <w:r>
        <w:t xml:space="preserve">.  </w:t>
      </w:r>
    </w:p>
    <w:p w:rsidR="007E5370" w:rsidRDefault="007E5370" w:rsidP="00B9751E">
      <w:pPr>
        <w:jc w:val="center"/>
        <w:rPr>
          <w:b/>
          <w:bCs/>
          <w:sz w:val="28"/>
          <w:szCs w:val="28"/>
        </w:rPr>
      </w:pPr>
      <w:r w:rsidRPr="007E5370">
        <w:rPr>
          <w:b/>
          <w:bCs/>
          <w:sz w:val="28"/>
          <w:szCs w:val="28"/>
        </w:rPr>
        <w:t xml:space="preserve">SPECIAL OFFER </w:t>
      </w:r>
      <w:r w:rsidR="004A52C6" w:rsidRPr="007E5370">
        <w:rPr>
          <w:b/>
          <w:bCs/>
          <w:sz w:val="28"/>
          <w:szCs w:val="28"/>
        </w:rPr>
        <w:t xml:space="preserve"> $20</w:t>
      </w:r>
      <w:r w:rsidR="003C47B0" w:rsidRPr="007E5370">
        <w:rPr>
          <w:b/>
          <w:bCs/>
          <w:sz w:val="28"/>
          <w:szCs w:val="28"/>
        </w:rPr>
        <w:t xml:space="preserve"> </w:t>
      </w:r>
      <w:r w:rsidR="004A52C6" w:rsidRPr="007E5370">
        <w:rPr>
          <w:b/>
          <w:bCs/>
          <w:sz w:val="28"/>
          <w:szCs w:val="28"/>
        </w:rPr>
        <w:t>off each pair of waffles purchased</w:t>
      </w:r>
      <w:r w:rsidRPr="007E5370">
        <w:rPr>
          <w:b/>
          <w:bCs/>
          <w:sz w:val="28"/>
          <w:szCs w:val="28"/>
        </w:rPr>
        <w:t xml:space="preserve"> until 30</w:t>
      </w:r>
      <w:r w:rsidRPr="007E5370">
        <w:rPr>
          <w:b/>
          <w:bCs/>
          <w:sz w:val="28"/>
          <w:szCs w:val="28"/>
          <w:vertAlign w:val="superscript"/>
        </w:rPr>
        <w:t>th</w:t>
      </w:r>
      <w:r w:rsidRPr="007E5370">
        <w:rPr>
          <w:b/>
          <w:bCs/>
          <w:sz w:val="28"/>
          <w:szCs w:val="28"/>
        </w:rPr>
        <w:t xml:space="preserve"> November</w:t>
      </w:r>
      <w:r w:rsidR="004A52C6" w:rsidRPr="007E5370">
        <w:rPr>
          <w:b/>
          <w:bCs/>
          <w:sz w:val="28"/>
          <w:szCs w:val="28"/>
        </w:rPr>
        <w:t xml:space="preserve"> .</w:t>
      </w:r>
    </w:p>
    <w:p w:rsidR="007E5370" w:rsidRPr="00B9751E" w:rsidRDefault="00B9751E" w:rsidP="00B9751E">
      <w:pPr>
        <w:jc w:val="center"/>
        <w:rPr>
          <w:b/>
          <w:bCs/>
          <w:color w:val="FF0000"/>
        </w:rPr>
      </w:pPr>
      <w:r w:rsidRPr="00B9751E">
        <w:rPr>
          <w:b/>
          <w:bCs/>
          <w:color w:val="FF0000"/>
        </w:rPr>
        <w:t xml:space="preserve">IN ADDITION </w:t>
      </w:r>
      <w:r w:rsidR="004A52C6" w:rsidRPr="00B9751E">
        <w:rPr>
          <w:b/>
          <w:bCs/>
          <w:color w:val="FF0000"/>
        </w:rPr>
        <w:t xml:space="preserve"> $ 5 towards a </w:t>
      </w:r>
      <w:r>
        <w:rPr>
          <w:b/>
          <w:bCs/>
          <w:color w:val="FF0000"/>
        </w:rPr>
        <w:t xml:space="preserve">reward </w:t>
      </w:r>
      <w:r w:rsidR="004A52C6" w:rsidRPr="00B9751E">
        <w:rPr>
          <w:b/>
          <w:bCs/>
          <w:color w:val="FF0000"/>
        </w:rPr>
        <w:t>gift voucher for the club for each pair</w:t>
      </w:r>
      <w:r w:rsidR="003C47B0" w:rsidRPr="00B9751E">
        <w:rPr>
          <w:b/>
          <w:bCs/>
          <w:color w:val="FF0000"/>
        </w:rPr>
        <w:t xml:space="preserve"> of sh</w:t>
      </w:r>
      <w:r w:rsidR="004A52C6" w:rsidRPr="00B9751E">
        <w:rPr>
          <w:b/>
          <w:bCs/>
          <w:color w:val="FF0000"/>
        </w:rPr>
        <w:t>oes purchased</w:t>
      </w:r>
      <w:r w:rsidR="007E5370" w:rsidRPr="00B9751E">
        <w:rPr>
          <w:b/>
          <w:bCs/>
          <w:color w:val="FF0000"/>
        </w:rPr>
        <w:t>.</w:t>
      </w:r>
    </w:p>
    <w:p w:rsidR="00B9751E" w:rsidRDefault="00B9751E" w:rsidP="007E5370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3810</wp:posOffset>
            </wp:positionV>
            <wp:extent cx="1479550" cy="1439545"/>
            <wp:effectExtent l="0" t="0" r="6350" b="8255"/>
            <wp:wrapTight wrapText="bothSides">
              <wp:wrapPolygon edited="0">
                <wp:start x="0" y="0"/>
                <wp:lineTo x="0" y="21438"/>
                <wp:lineTo x="21415" y="21438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eld Equip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51CD">
        <w:t xml:space="preserve">  The club </w:t>
      </w:r>
      <w:r w:rsidR="00BF2D17">
        <w:t>could</w:t>
      </w:r>
      <w:r w:rsidR="00E251CD">
        <w:t xml:space="preserve"> </w:t>
      </w:r>
      <w:r w:rsidR="003C47B0">
        <w:t>use</w:t>
      </w:r>
      <w:r w:rsidR="00E251CD">
        <w:t xml:space="preserve"> this</w:t>
      </w:r>
      <w:r w:rsidR="00BF2D17">
        <w:t xml:space="preserve"> off</w:t>
      </w:r>
      <w:r w:rsidR="004A52C6">
        <w:t>er towards the purchase of equipment</w:t>
      </w:r>
      <w:r>
        <w:t>.</w:t>
      </w:r>
    </w:p>
    <w:p w:rsidR="003C47B0" w:rsidRDefault="00BF2D17" w:rsidP="007E5370">
      <w:r>
        <w:t xml:space="preserve"> F</w:t>
      </w:r>
      <w:r w:rsidR="003C47B0">
        <w:t xml:space="preserve">or </w:t>
      </w:r>
      <w:r w:rsidR="004A0813">
        <w:t>example,</w:t>
      </w:r>
      <w:r w:rsidR="003C47B0">
        <w:t xml:space="preserve"> </w:t>
      </w:r>
      <w:r>
        <w:t>when</w:t>
      </w:r>
      <w:r w:rsidR="003C47B0">
        <w:t xml:space="preserve"> 20 of your members purchase their shoes through us</w:t>
      </w:r>
      <w:r>
        <w:t xml:space="preserve"> we can give the club a voucher for</w:t>
      </w:r>
      <w:r w:rsidR="004A52C6">
        <w:t xml:space="preserve"> $100 </w:t>
      </w:r>
      <w:r w:rsidR="003C47B0">
        <w:t xml:space="preserve">. </w:t>
      </w:r>
      <w:r>
        <w:t>All your members have to do is m</w:t>
      </w:r>
      <w:r w:rsidR="003C47B0">
        <w:t>ake sure that they mention your club on purchase</w:t>
      </w:r>
      <w:r w:rsidR="00B9751E">
        <w:t>.</w:t>
      </w:r>
    </w:p>
    <w:p w:rsidR="00013454" w:rsidRDefault="00DC73FF" w:rsidP="000F112F">
      <w:r>
        <w:t xml:space="preserve">We are open Monday through to Saturday.  Our aim is to provide the best advice, great service and personally fitted running shoes for all the Family.  </w:t>
      </w:r>
      <w:r w:rsidR="00E251CD">
        <w:t>We would love to bring our mobile shop to your club venue.</w:t>
      </w:r>
    </w:p>
    <w:p w:rsidR="00BF2D17" w:rsidRDefault="00BF2D17" w:rsidP="000F112F">
      <w:r>
        <w:t>Please feel free to call any of our friendly staff to discuss this offer further</w:t>
      </w:r>
    </w:p>
    <w:p w:rsidR="00013454" w:rsidRDefault="00BF2D17" w:rsidP="000F112F">
      <w:r>
        <w:t>R</w:t>
      </w:r>
      <w:r w:rsidR="00013454">
        <w:t xml:space="preserve">egards </w:t>
      </w:r>
      <w:r w:rsidR="003C47B0">
        <w:t>from</w:t>
      </w:r>
    </w:p>
    <w:p w:rsidR="00013454" w:rsidRDefault="00C3796B" w:rsidP="000F112F">
      <w:r>
        <w:t>Robyn</w:t>
      </w:r>
    </w:p>
    <w:p w:rsidR="00013454" w:rsidRDefault="00013454" w:rsidP="000F112F">
      <w:r>
        <w:t xml:space="preserve">The </w:t>
      </w:r>
      <w:r w:rsidR="00D624AE">
        <w:t>R</w:t>
      </w:r>
      <w:r>
        <w:t>unners Shop Randwick</w:t>
      </w:r>
    </w:p>
    <w:p w:rsidR="00BF2D17" w:rsidRDefault="00BF2D17" w:rsidP="00BF2D17">
      <w:r>
        <w:t>93158711</w:t>
      </w:r>
    </w:p>
    <w:p w:rsidR="00605F48" w:rsidRDefault="00605F48">
      <w:r>
        <w:t xml:space="preserve">                                                        </w:t>
      </w:r>
    </w:p>
    <w:sectPr w:rsidR="00605F48" w:rsidSect="00BF2D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5F48"/>
    <w:rsid w:val="00013454"/>
    <w:rsid w:val="00074E64"/>
    <w:rsid w:val="000D18B4"/>
    <w:rsid w:val="000F112F"/>
    <w:rsid w:val="001432DB"/>
    <w:rsid w:val="00206128"/>
    <w:rsid w:val="003C47B0"/>
    <w:rsid w:val="004A0813"/>
    <w:rsid w:val="004A52C6"/>
    <w:rsid w:val="005F6A8B"/>
    <w:rsid w:val="00605F48"/>
    <w:rsid w:val="006C31FC"/>
    <w:rsid w:val="007E5370"/>
    <w:rsid w:val="008673BD"/>
    <w:rsid w:val="00A50A21"/>
    <w:rsid w:val="00B155AA"/>
    <w:rsid w:val="00B32787"/>
    <w:rsid w:val="00B9751E"/>
    <w:rsid w:val="00BD7A60"/>
    <w:rsid w:val="00BF2D17"/>
    <w:rsid w:val="00C3796B"/>
    <w:rsid w:val="00D44B46"/>
    <w:rsid w:val="00D624AE"/>
    <w:rsid w:val="00DC73FF"/>
    <w:rsid w:val="00DD2539"/>
    <w:rsid w:val="00E251CD"/>
    <w:rsid w:val="00E4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2D1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2D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andwick@runnersshop.com.a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randwick@runnersshop.com.au</dc:creator>
  <cp:lastModifiedBy>Robyn Morris</cp:lastModifiedBy>
  <cp:revision>2</cp:revision>
  <dcterms:created xsi:type="dcterms:W3CDTF">2020-09-24T07:42:00Z</dcterms:created>
  <dcterms:modified xsi:type="dcterms:W3CDTF">2020-09-24T07:42:00Z</dcterms:modified>
</cp:coreProperties>
</file>